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72D" w:rsidRPr="00B450FB" w:rsidRDefault="0066672D" w:rsidP="0066672D">
      <w:pPr>
        <w:rPr>
          <w:rFonts w:ascii="Palatino Linotype" w:hAnsi="Palatino Linotype"/>
          <w:b/>
        </w:rPr>
      </w:pPr>
      <w:bookmarkStart w:id="0" w:name="_GoBack"/>
      <w:r w:rsidRPr="00B450FB">
        <w:rPr>
          <w:rFonts w:ascii="Palatino Linotype" w:hAnsi="Palatino Linotype"/>
          <w:b/>
        </w:rPr>
        <w:t>Mrs Stuart Linnell</w:t>
      </w:r>
    </w:p>
    <w:p w:rsidR="0066672D" w:rsidRPr="00B450FB" w:rsidRDefault="0066672D" w:rsidP="0066672D">
      <w:pPr>
        <w:rPr>
          <w:rFonts w:ascii="Palatino Linotype" w:hAnsi="Palatino Linotype"/>
        </w:rPr>
      </w:pPr>
      <w:r w:rsidRPr="00B450FB">
        <w:rPr>
          <w:rFonts w:ascii="Palatino Linotype" w:hAnsi="Palatino Linotype" w:cstheme="minorBidi"/>
          <w:b/>
          <w:lang w:eastAsia="en-US"/>
        </w:rPr>
        <w:t xml:space="preserve">Question - </w:t>
      </w:r>
      <w:r w:rsidRPr="00B450FB">
        <w:rPr>
          <w:rFonts w:ascii="Palatino Linotype" w:hAnsi="Palatino Linotype"/>
        </w:rPr>
        <w:t>the original version of this dance differed to what the Imperial book 3 said.</w:t>
      </w:r>
    </w:p>
    <w:p w:rsidR="0066672D" w:rsidRPr="00B450FB" w:rsidRDefault="0066672D" w:rsidP="0066672D">
      <w:pPr>
        <w:rPr>
          <w:rFonts w:ascii="Palatino Linotype" w:hAnsi="Palatino Linotype"/>
        </w:rPr>
      </w:pPr>
      <w:r w:rsidRPr="00B450FB">
        <w:rPr>
          <w:rFonts w:ascii="Palatino Linotype" w:hAnsi="Palatino Linotype" w:cstheme="minorBidi"/>
          <w:b/>
          <w:lang w:eastAsia="en-US"/>
        </w:rPr>
        <w:t xml:space="preserve">Answer - </w:t>
      </w:r>
      <w:r w:rsidRPr="00B450FB">
        <w:rPr>
          <w:rFonts w:ascii="Palatino Linotype" w:hAnsi="Palatino Linotype"/>
        </w:rPr>
        <w:t>the giving of Left hands on Bar 12 should be optional.  You may give Left hands to pass partner but then Left hands are given in the turn.</w:t>
      </w:r>
    </w:p>
    <w:bookmarkEnd w:id="0"/>
    <w:p w:rsidR="0066672D" w:rsidRDefault="0066672D" w:rsidP="0066672D"/>
    <w:p w:rsidR="004F3634" w:rsidRDefault="004F3634"/>
    <w:sectPr w:rsidR="004F3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2D"/>
    <w:rsid w:val="004F3634"/>
    <w:rsid w:val="0066672D"/>
    <w:rsid w:val="00B4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EF998-1142-4F99-B67E-B19BC2A5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72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Parr</dc:creator>
  <cp:keywords/>
  <dc:description/>
  <cp:lastModifiedBy>Julia Parr</cp:lastModifiedBy>
  <cp:revision>2</cp:revision>
  <dcterms:created xsi:type="dcterms:W3CDTF">2020-01-28T10:24:00Z</dcterms:created>
  <dcterms:modified xsi:type="dcterms:W3CDTF">2020-03-26T13:01:00Z</dcterms:modified>
</cp:coreProperties>
</file>